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C1" w:rsidRPr="00A060C1" w:rsidRDefault="00A060C1" w:rsidP="00F50A2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C1">
        <w:rPr>
          <w:rFonts w:ascii="Times New Roman" w:hAnsi="Times New Roman" w:cs="Times New Roman"/>
          <w:b/>
          <w:sz w:val="28"/>
          <w:szCs w:val="28"/>
        </w:rPr>
        <w:t xml:space="preserve">25.11.2020 года </w:t>
      </w:r>
    </w:p>
    <w:p w:rsidR="005A67D0" w:rsidRDefault="00F50A25" w:rsidP="00F50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25">
        <w:rPr>
          <w:rFonts w:ascii="Times New Roman" w:hAnsi="Times New Roman" w:cs="Times New Roman"/>
          <w:sz w:val="28"/>
          <w:szCs w:val="28"/>
        </w:rPr>
        <w:t xml:space="preserve">В рамках Всероссийской акции «Культурный норматив школьника» учащиеся 9 «Б» класса МАОУ СОШ № 12 им. И.С. Лазаренко </w:t>
      </w:r>
      <w:r>
        <w:rPr>
          <w:rFonts w:ascii="Times New Roman" w:hAnsi="Times New Roman" w:cs="Times New Roman"/>
          <w:sz w:val="28"/>
          <w:szCs w:val="28"/>
        </w:rPr>
        <w:t>познакомились с музыкально-публицистической</w:t>
      </w:r>
      <w:r w:rsidRPr="00F50A2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0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0A25">
        <w:rPr>
          <w:rFonts w:ascii="Times New Roman" w:hAnsi="Times New Roman" w:cs="Times New Roman"/>
          <w:sz w:val="28"/>
          <w:szCs w:val="28"/>
        </w:rPr>
        <w:t>узыковед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A25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A25">
        <w:rPr>
          <w:rFonts w:ascii="Times New Roman" w:hAnsi="Times New Roman" w:cs="Times New Roman"/>
          <w:sz w:val="28"/>
          <w:szCs w:val="28"/>
        </w:rPr>
        <w:t xml:space="preserve"> Казинки</w:t>
      </w:r>
      <w:r>
        <w:rPr>
          <w:rFonts w:ascii="Times New Roman" w:hAnsi="Times New Roman" w:cs="Times New Roman"/>
          <w:sz w:val="28"/>
          <w:szCs w:val="28"/>
        </w:rPr>
        <w:t xml:space="preserve"> на сайте Культура.РФ. </w:t>
      </w:r>
      <w:r w:rsidRPr="00F50A25">
        <w:rPr>
          <w:rFonts w:ascii="Times New Roman" w:hAnsi="Times New Roman" w:cs="Times New Roman"/>
          <w:sz w:val="28"/>
          <w:szCs w:val="28"/>
        </w:rPr>
        <w:t xml:space="preserve">В лекции «Эффект оперы» Казиник объясняет, как понять этот жанр, на примере оперы Джузеппе Верди «Риголетто». Его монолог дополняют отрывки из оперных постановок и фрагменты из интервью с режиссером и художественным руководителем фестиваля «Опера по Шэрет» Стеном Никлассоном, который рассказывает, как воспринимает </w:t>
      </w:r>
      <w:r>
        <w:rPr>
          <w:rFonts w:ascii="Times New Roman" w:hAnsi="Times New Roman" w:cs="Times New Roman"/>
          <w:sz w:val="28"/>
          <w:szCs w:val="28"/>
        </w:rPr>
        <w:t>оперу сам и что его вдохновляет. Цель:</w:t>
      </w:r>
      <w:r w:rsidRPr="00F50A25">
        <w:t xml:space="preserve"> </w:t>
      </w:r>
      <w:r>
        <w:rPr>
          <w:rFonts w:ascii="Times New Roman" w:hAnsi="Times New Roman" w:cs="Times New Roman"/>
          <w:sz w:val="28"/>
          <w:szCs w:val="28"/>
        </w:rPr>
        <w:t>популяризация классической музыки.</w:t>
      </w:r>
    </w:p>
    <w:p w:rsidR="00F50A25" w:rsidRDefault="00F50A25" w:rsidP="00F50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 интересом слушали выступления музыканта, знакомились с жанром оперы.</w:t>
      </w:r>
    </w:p>
    <w:p w:rsidR="00A060C1" w:rsidRDefault="00A060C1" w:rsidP="00A060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C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03555" cy="2966483"/>
            <wp:effectExtent l="19050" t="0" r="6645" b="0"/>
            <wp:docPr id="4" name="Рисунок 1" descr="IMG-202011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25-WA00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927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0C1" w:rsidRDefault="00A060C1" w:rsidP="00A060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0A25" w:rsidRPr="00F50A25" w:rsidRDefault="00F50A25" w:rsidP="00A06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3444" cy="3944679"/>
            <wp:effectExtent l="19050" t="0" r="4556" b="0"/>
            <wp:docPr id="1" name="Рисунок 0" descr="IMG-202011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25-WA00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793" cy="39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0C1" w:rsidRPr="00A060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060C1" w:rsidRPr="00A060C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58589" cy="3944679"/>
            <wp:effectExtent l="19050" t="0" r="0" b="0"/>
            <wp:docPr id="5" name="Рисунок 2" descr="IMG-202011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25-WA00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963" cy="394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A25" w:rsidRPr="00F50A25" w:rsidSect="00A060C1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25" w:rsidRDefault="00F50A25" w:rsidP="00F50A25">
      <w:pPr>
        <w:spacing w:after="0" w:line="240" w:lineRule="auto"/>
      </w:pPr>
      <w:r>
        <w:separator/>
      </w:r>
    </w:p>
  </w:endnote>
  <w:endnote w:type="continuationSeparator" w:id="0">
    <w:p w:rsidR="00F50A25" w:rsidRDefault="00F50A25" w:rsidP="00F5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25" w:rsidRDefault="00F50A25" w:rsidP="00F50A25">
      <w:pPr>
        <w:spacing w:after="0" w:line="240" w:lineRule="auto"/>
      </w:pPr>
      <w:r>
        <w:separator/>
      </w:r>
    </w:p>
  </w:footnote>
  <w:footnote w:type="continuationSeparator" w:id="0">
    <w:p w:rsidR="00F50A25" w:rsidRDefault="00F50A25" w:rsidP="00F5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A25"/>
    <w:rsid w:val="00286D94"/>
    <w:rsid w:val="005A67D0"/>
    <w:rsid w:val="00A060C1"/>
    <w:rsid w:val="00F5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A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0A25"/>
  </w:style>
  <w:style w:type="paragraph" w:styleId="a7">
    <w:name w:val="footer"/>
    <w:basedOn w:val="a"/>
    <w:link w:val="a8"/>
    <w:uiPriority w:val="99"/>
    <w:semiHidden/>
    <w:unhideWhenUsed/>
    <w:rsid w:val="00F5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2020-11-28T15:09:00Z</dcterms:created>
  <dcterms:modified xsi:type="dcterms:W3CDTF">2020-11-28T15:25:00Z</dcterms:modified>
</cp:coreProperties>
</file>